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8bdffd43844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VEFSN KOMMUNE</w:t>
      </w:r>
    </w:p>
    <w:sectPr>
      <w:headerReference xmlns:r="http://schemas.openxmlformats.org/officeDocument/2006/relationships" w:type="default" r:id="Rda6e72bc69974dc9"/>
      <w:footerReference xmlns:r="http://schemas.openxmlformats.org/officeDocument/2006/relationships" w:type="default" r:id="R140ed2c0892942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VEFSN KOMMUNE   ·   Org.nr 844 824 122   ·   Skjervgata 34   ·   8657 MOSJØEN   ·   Tlf. 75 10 10 00   ·   post@vefsn.kommune.no   ·   www.vefsn.kommune.no/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VEFSN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e72bc69974dc9" /><Relationship Type="http://schemas.openxmlformats.org/officeDocument/2006/relationships/footer" Target="/word/footer1.xml" Id="R140ed2c089294285" /></Relationships>
</file>