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72b3dd48f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 BRUG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 BRUG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64a0e93a14b41"/>
      <w:footerReference xmlns:r="http://schemas.openxmlformats.org/officeDocument/2006/relationships" w:type="default" r:id="R6d6af2e6cdc8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BRUG AS   ·   Org.nr 912 573 753   ·   Helgesvegen 2   ·   7716 STEINKJER   ·   Tlf. 74 15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BRUG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64a0e93a14b41" /><Relationship Type="http://schemas.openxmlformats.org/officeDocument/2006/relationships/footer" Target="/word/footer1.xml" Id="R6d6af2e6cdc8479e" /></Relationships>
</file>