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d3579ec8c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1a720ec2485c42bc"/>
      <w:footerReference xmlns:r="http://schemas.openxmlformats.org/officeDocument/2006/relationships" w:type="default" r:id="Refc1cacaa188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20ec2485c42bc" /><Relationship Type="http://schemas.openxmlformats.org/officeDocument/2006/relationships/footer" Target="/word/footer1.xml" Id="Refc1cacaa188464a" /></Relationships>
</file>