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fcd06104e24e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HYLANDER V&amp;S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HYLANDER V&amp;S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0ddb9c588f445e"/>
      <w:footerReference xmlns:r="http://schemas.openxmlformats.org/officeDocument/2006/relationships" w:type="default" r:id="Rb163f223a69a41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HYLANDER V&amp;S AS   ·   Org.nr 923 735 321   ·   Sverre Iversens vei 15   ·   0972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HYLANDER V&amp;S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0ddb9c588f445e" /><Relationship Type="http://schemas.openxmlformats.org/officeDocument/2006/relationships/footer" Target="/word/footer1.xml" Id="Rb163f223a69a4175" /></Relationships>
</file>