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0c1eed0aef4e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VEVELSTAD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Vevelstad,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VEVELSTAD KOMMUNE</w:t>
      </w:r>
    </w:p>
    <w:sectPr>
      <w:headerReference xmlns:r="http://schemas.openxmlformats.org/officeDocument/2006/relationships" w:type="default" r:id="R7d6efc02d5444bb5"/>
      <w:footerReference xmlns:r="http://schemas.openxmlformats.org/officeDocument/2006/relationships" w:type="default" r:id="R0a78f4aef7a14f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VEVELSTAD KOMMUNE   ·   Org.nr 940 651 034   ·   Forvikveien 118   ·   8976 VEVELSTAD   ·   Tlf. 75 03 80 00   ·   post@vevelstad.kommune.no   ·   www.vevelstad.kommune.no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VEVELSTAD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6efc02d5444bb5" /><Relationship Type="http://schemas.openxmlformats.org/officeDocument/2006/relationships/footer" Target="/word/footer1.xml" Id="R0a78f4aef7a14f11" /></Relationships>
</file>