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0137b8e9e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Vadsø,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VADSØ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c7870bf2d6cd4f9b"/>
      <w:footerReference xmlns:r="http://schemas.openxmlformats.org/officeDocument/2006/relationships" w:type="default" r:id="Re01b9780415143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70bf2d6cd4f9b" /><Relationship Type="http://schemas.openxmlformats.org/officeDocument/2006/relationships/footer" Target="/word/footer1.xml" Id="Re01b97804151430b" /></Relationships>
</file>