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48c8876b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f568ff1ce0454ed5"/>
      <w:footerReference xmlns:r="http://schemas.openxmlformats.org/officeDocument/2006/relationships" w:type="default" r:id="R9988a9fd6975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ff1ce0454ed5" /><Relationship Type="http://schemas.openxmlformats.org/officeDocument/2006/relationships/footer" Target="/word/footer1.xml" Id="R9988a9fd69754c4b" /></Relationships>
</file>