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cbe2e97b8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81fd1f35f408d"/>
      <w:footerReference xmlns:r="http://schemas.openxmlformats.org/officeDocument/2006/relationships" w:type="default" r:id="R4528ec2ef966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81fd1f35f408d" /><Relationship Type="http://schemas.openxmlformats.org/officeDocument/2006/relationships/footer" Target="/word/footer1.xml" Id="R4528ec2ef9664a91" /></Relationships>
</file>