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803ffa7d6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412d7585ed104c5f"/>
      <w:footerReference xmlns:r="http://schemas.openxmlformats.org/officeDocument/2006/relationships" w:type="default" r:id="Ref5a9e2887db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7585ed104c5f" /><Relationship Type="http://schemas.openxmlformats.org/officeDocument/2006/relationships/footer" Target="/word/footer1.xml" Id="Ref5a9e2887db450b" /></Relationships>
</file>