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a381390fd4b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bc0c5d6a9914429e"/>
      <w:footerReference xmlns:r="http://schemas.openxmlformats.org/officeDocument/2006/relationships" w:type="default" r:id="Reb841434a92a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c5d6a9914429e" /><Relationship Type="http://schemas.openxmlformats.org/officeDocument/2006/relationships/footer" Target="/word/footer1.xml" Id="Reb841434a92a408d" /></Relationships>
</file>