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918b2db8f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cabc559a4cde49ff"/>
      <w:footerReference xmlns:r="http://schemas.openxmlformats.org/officeDocument/2006/relationships" w:type="default" r:id="R5373d43565b2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c559a4cde49ff" /><Relationship Type="http://schemas.openxmlformats.org/officeDocument/2006/relationships/footer" Target="/word/footer1.xml" Id="R5373d43565b24373" /></Relationships>
</file>