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5a3a00cb1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ØKONOMIKONTORET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36a1b8ac2cf64eb3"/>
      <w:footerReference xmlns:r="http://schemas.openxmlformats.org/officeDocument/2006/relationships" w:type="default" r:id="Rb2e93111442d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1b8ac2cf64eb3" /><Relationship Type="http://schemas.openxmlformats.org/officeDocument/2006/relationships/footer" Target="/word/footer1.xml" Id="Rb2e93111442d4936" /></Relationships>
</file>